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F" w:rsidRDefault="00B800D4" w:rsidP="006A58AC">
      <w:pPr>
        <w:pStyle w:val="1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-153035</wp:posOffset>
                </wp:positionV>
                <wp:extent cx="6120765" cy="9686290"/>
                <wp:effectExtent l="39370" t="38100" r="40640" b="387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968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94" w:rsidRPr="00227594" w:rsidRDefault="00867219" w:rsidP="00227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0710" cy="80137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594" w:rsidRPr="00227594" w:rsidRDefault="00227594" w:rsidP="00227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32"/>
                                <w:lang w:eastAsia="ru-RU"/>
                              </w:rPr>
                            </w:pPr>
                            <w:r w:rsidRPr="0022759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32"/>
                                <w:lang w:eastAsia="ru-RU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227594" w:rsidRPr="00227594" w:rsidRDefault="00227594" w:rsidP="00227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32"/>
                                <w:lang w:eastAsia="ru-RU"/>
                              </w:rPr>
                            </w:pPr>
                            <w:r w:rsidRPr="0022759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32"/>
                                <w:lang w:eastAsia="ru-RU"/>
                              </w:rPr>
                              <w:t>Ханты-Мансийского автономного округа - Югры</w:t>
                            </w:r>
                          </w:p>
                          <w:p w:rsidR="00227594" w:rsidRDefault="00227594" w:rsidP="00227594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227594" w:rsidRPr="00C85BBF" w:rsidRDefault="00227594" w:rsidP="00227594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227594" w:rsidRPr="00C85BBF" w:rsidRDefault="00227594" w:rsidP="00227594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B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227594" w:rsidRPr="00C85BBF" w:rsidRDefault="00227594" w:rsidP="00227594">
                            <w:pPr>
                              <w:pStyle w:val="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5BBF">
                              <w:rPr>
                                <w:bCs/>
                                <w:sz w:val="24"/>
                                <w:szCs w:val="24"/>
                              </w:rPr>
                              <w:t>решением</w:t>
                            </w:r>
                            <w:r w:rsidRPr="00C85BBF">
                              <w:rPr>
                                <w:sz w:val="24"/>
                                <w:szCs w:val="24"/>
                              </w:rPr>
                              <w:t xml:space="preserve"> совместного заседания </w:t>
                            </w:r>
                          </w:p>
                          <w:p w:rsidR="00227594" w:rsidRPr="00C85BBF" w:rsidRDefault="00227594" w:rsidP="00227594">
                            <w:pPr>
                              <w:pStyle w:val="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5BBF">
                              <w:rPr>
                                <w:sz w:val="24"/>
                                <w:szCs w:val="24"/>
                              </w:rPr>
                              <w:t>Антитеррористической комиссии ХМАО – Югры</w:t>
                            </w:r>
                          </w:p>
                          <w:p w:rsidR="00227594" w:rsidRPr="00CF1F15" w:rsidRDefault="00227594" w:rsidP="00227594">
                            <w:pPr>
                              <w:pStyle w:val="1"/>
                              <w:jc w:val="righ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1F15"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CF1F15">
                              <w:rPr>
                                <w:bCs/>
                                <w:sz w:val="24"/>
                                <w:szCs w:val="24"/>
                              </w:rPr>
                              <w:t>Оперативного штаба в ХМАО – Югре</w:t>
                            </w:r>
                          </w:p>
                          <w:p w:rsidR="00227594" w:rsidRPr="00CF1F15" w:rsidRDefault="00227594" w:rsidP="00227594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CF1F15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(протокол от 04.10.2016 № 77/</w:t>
                            </w:r>
                            <w:r w:rsidR="00CF1F15" w:rsidRPr="00CF1F15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54 дсп</w:t>
                            </w:r>
                            <w:r w:rsidRPr="00CF1F15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71E5" w:rsidRDefault="006771E5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Pr="006771E5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227594" w:rsidRPr="006771E5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771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АЛГОРИТМ ДЕЙСТВИЙ</w:t>
                            </w:r>
                          </w:p>
                          <w:p w:rsidR="006771E5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771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представителя органа местного самоуправления </w:t>
                            </w:r>
                          </w:p>
                          <w:p w:rsidR="00227594" w:rsidRPr="006771E5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771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муниципального образования – члена оперативной группы </w:t>
                            </w:r>
                          </w:p>
                          <w:p w:rsidR="00227594" w:rsidRPr="006771E5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771E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в муниципальном образовании, при угрозе (совершении) террористического акта на территории муниципального образования</w:t>
                            </w:r>
                          </w:p>
                          <w:p w:rsidR="00227594" w:rsidRPr="000F05B8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Pr="000F05B8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Pr="000F05B8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71E5" w:rsidRDefault="006771E5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71E5" w:rsidRDefault="006771E5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7594" w:rsidRPr="00227594" w:rsidRDefault="00227594" w:rsidP="0022759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759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г. Ханты-Мансийск </w:t>
                            </w:r>
                          </w:p>
                          <w:p w:rsidR="00227594" w:rsidRDefault="00227594" w:rsidP="004F2F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22759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2016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-12.05pt;width:481.95pt;height:762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" strokeweight="6pt">
                <v:stroke linestyle="thickBetweenThin"/>
                <v:textbox>
                  <w:txbxContent>
                    <w:p w:rsidR="00227594" w:rsidRPr="00227594" w:rsidRDefault="00867219" w:rsidP="002275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600710" cy="80137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594" w:rsidRPr="00227594" w:rsidRDefault="00227594" w:rsidP="002275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32"/>
                          <w:lang w:eastAsia="ru-RU"/>
                        </w:rPr>
                      </w:pPr>
                      <w:r w:rsidRPr="00227594">
                        <w:rPr>
                          <w:rFonts w:ascii="Times New Roman" w:eastAsia="Times New Roman" w:hAnsi="Times New Roman"/>
                          <w:b/>
                          <w:sz w:val="28"/>
                          <w:szCs w:val="32"/>
                          <w:lang w:eastAsia="ru-RU"/>
                        </w:rPr>
                        <w:t xml:space="preserve">Аппарат Антитеррористической комиссии </w:t>
                      </w:r>
                    </w:p>
                    <w:p w:rsidR="00227594" w:rsidRPr="00227594" w:rsidRDefault="00227594" w:rsidP="002275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32"/>
                          <w:lang w:eastAsia="ru-RU"/>
                        </w:rPr>
                      </w:pPr>
                      <w:r w:rsidRPr="00227594">
                        <w:rPr>
                          <w:rFonts w:ascii="Times New Roman" w:eastAsia="Times New Roman" w:hAnsi="Times New Roman"/>
                          <w:b/>
                          <w:sz w:val="28"/>
                          <w:szCs w:val="32"/>
                          <w:lang w:eastAsia="ru-RU"/>
                        </w:rPr>
                        <w:t>Ханты-Мансийского автономного округа - Югры</w:t>
                      </w:r>
                    </w:p>
                    <w:p w:rsidR="00227594" w:rsidRDefault="00227594" w:rsidP="00227594">
                      <w:pPr>
                        <w:rPr>
                          <w:lang w:eastAsia="ru-RU"/>
                        </w:rPr>
                      </w:pPr>
                    </w:p>
                    <w:p w:rsidR="00227594" w:rsidRPr="00C85BBF" w:rsidRDefault="00227594" w:rsidP="00227594">
                      <w:pPr>
                        <w:rPr>
                          <w:lang w:eastAsia="ru-RU"/>
                        </w:rPr>
                      </w:pPr>
                    </w:p>
                    <w:p w:rsidR="00227594" w:rsidRPr="00C85BBF" w:rsidRDefault="00227594" w:rsidP="00227594">
                      <w:pPr>
                        <w:pStyle w:val="1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BBF">
                        <w:rPr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</w:p>
                    <w:p w:rsidR="00227594" w:rsidRPr="00C85BBF" w:rsidRDefault="00227594" w:rsidP="00227594">
                      <w:pPr>
                        <w:pStyle w:val="1"/>
                        <w:jc w:val="right"/>
                        <w:rPr>
                          <w:sz w:val="24"/>
                          <w:szCs w:val="24"/>
                        </w:rPr>
                      </w:pPr>
                      <w:r w:rsidRPr="00C85BBF">
                        <w:rPr>
                          <w:bCs/>
                          <w:sz w:val="24"/>
                          <w:szCs w:val="24"/>
                        </w:rPr>
                        <w:t>решением</w:t>
                      </w:r>
                      <w:r w:rsidRPr="00C85BBF">
                        <w:rPr>
                          <w:sz w:val="24"/>
                          <w:szCs w:val="24"/>
                        </w:rPr>
                        <w:t xml:space="preserve"> совместного заседания </w:t>
                      </w:r>
                    </w:p>
                    <w:p w:rsidR="00227594" w:rsidRPr="00C85BBF" w:rsidRDefault="00227594" w:rsidP="00227594">
                      <w:pPr>
                        <w:pStyle w:val="1"/>
                        <w:jc w:val="right"/>
                        <w:rPr>
                          <w:sz w:val="24"/>
                          <w:szCs w:val="24"/>
                        </w:rPr>
                      </w:pPr>
                      <w:r w:rsidRPr="00C85BBF">
                        <w:rPr>
                          <w:sz w:val="24"/>
                          <w:szCs w:val="24"/>
                        </w:rPr>
                        <w:t>Антитеррористической комиссии ХМАО – Югры</w:t>
                      </w:r>
                    </w:p>
                    <w:p w:rsidR="00227594" w:rsidRPr="00CF1F15" w:rsidRDefault="00227594" w:rsidP="00227594">
                      <w:pPr>
                        <w:pStyle w:val="1"/>
                        <w:jc w:val="right"/>
                        <w:rPr>
                          <w:bCs/>
                          <w:sz w:val="24"/>
                          <w:szCs w:val="24"/>
                        </w:rPr>
                      </w:pPr>
                      <w:r w:rsidRPr="00CF1F15"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CF1F15">
                        <w:rPr>
                          <w:bCs/>
                          <w:sz w:val="24"/>
                          <w:szCs w:val="24"/>
                        </w:rPr>
                        <w:t>Оперативного штаба в ХМАО – Югре</w:t>
                      </w:r>
                    </w:p>
                    <w:p w:rsidR="00227594" w:rsidRPr="00CF1F15" w:rsidRDefault="00227594" w:rsidP="00227594">
                      <w:pPr>
                        <w:pStyle w:val="1"/>
                        <w:jc w:val="right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CF1F15">
                        <w:rPr>
                          <w:bCs/>
                          <w:i/>
                          <w:sz w:val="24"/>
                          <w:szCs w:val="24"/>
                        </w:rPr>
                        <w:t>(протокол от 04.10.2016 № 77/</w:t>
                      </w:r>
                      <w:r w:rsidR="00CF1F15" w:rsidRPr="00CF1F15">
                        <w:rPr>
                          <w:bCs/>
                          <w:i/>
                          <w:sz w:val="24"/>
                          <w:szCs w:val="24"/>
                        </w:rPr>
                        <w:t>54 дсп</w:t>
                      </w:r>
                      <w:r w:rsidRPr="00CF1F15">
                        <w:rPr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6771E5" w:rsidRDefault="006771E5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Pr="006771E5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8"/>
                        </w:rPr>
                      </w:pPr>
                    </w:p>
                    <w:p w:rsidR="00227594" w:rsidRPr="006771E5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771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  <w:t>АЛГОРИТМ ДЕЙСТВИЙ</w:t>
                      </w:r>
                    </w:p>
                    <w:p w:rsidR="006771E5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771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представителя органа местного самоуправления </w:t>
                      </w:r>
                    </w:p>
                    <w:p w:rsidR="00227594" w:rsidRPr="006771E5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771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муниципального образования – члена оперативной группы </w:t>
                      </w:r>
                    </w:p>
                    <w:p w:rsidR="00227594" w:rsidRPr="006771E5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771E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32"/>
                        </w:rPr>
                        <w:t>в муниципальном образовании, при угрозе (совершении) террористического акта на территории муниципального образования</w:t>
                      </w:r>
                    </w:p>
                    <w:p w:rsidR="00227594" w:rsidRPr="000F05B8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Pr="000F05B8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Pr="000F05B8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6771E5" w:rsidRDefault="006771E5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6771E5" w:rsidRDefault="006771E5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27594" w:rsidRPr="00227594" w:rsidRDefault="00227594" w:rsidP="0022759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2759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г. Ханты-Мансийск </w:t>
                      </w:r>
                    </w:p>
                    <w:p w:rsidR="00227594" w:rsidRDefault="00227594" w:rsidP="004F2F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22759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2016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Pr="004F2FFD" w:rsidRDefault="004F2FFD" w:rsidP="004F2FFD">
      <w:pPr>
        <w:rPr>
          <w:lang w:eastAsia="ru-RU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D56E9E" w:rsidRDefault="00D56E9E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D56E9E" w:rsidSect="004F2FFD">
          <w:pgSz w:w="11906" w:h="16838"/>
          <w:pgMar w:top="1021" w:right="1021" w:bottom="1021" w:left="1418" w:header="709" w:footer="709" w:gutter="0"/>
          <w:cols w:space="708"/>
          <w:docGrid w:linePitch="360"/>
        </w:sectPr>
      </w:pPr>
    </w:p>
    <w:p w:rsidR="00C10F75" w:rsidRDefault="000F05B8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C10F75" w:rsidRPr="00354F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161B4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EB48DA" w:rsidRPr="00227594" w:rsidRDefault="00EB48DA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C3FFE" w:rsidRDefault="000C3FFE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повседневной деятельности 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органы местного самоуправления муниципальных образований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 Ханты-Мансийского автономного округа – Югры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при решении вопросов местного значения по участию в проф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илактике терроризма, а также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минимизации и (или) ликвидации последствий его проявлений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</w:t>
      </w:r>
      <w:r w:rsidR="00AA2894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статьей 5.2. Федерального закона от 6 марта 2006 года № 35-ФЗ «О противодействии терроризму»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7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.1 пункта 1 статьи 14,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6.1 пункта 1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статьи 15,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7.1 пункта 1 статьи 16</w:t>
      </w:r>
      <w:r w:rsidR="007A70C8" w:rsidRPr="007A70C8">
        <w:t xml:space="preserve"> 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>Федеральн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а от 6 октября 2003 года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131-ФЗ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C3FFE" w:rsidRDefault="000C3FFE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При угрозе (совершении) террористического акта на территории муниципального образования </w:t>
      </w:r>
      <w:r w:rsidR="00AA2894">
        <w:rPr>
          <w:rFonts w:ascii="Times New Roman" w:eastAsia="Times New Roman" w:hAnsi="Times New Roman"/>
          <w:color w:val="000000"/>
          <w:sz w:val="28"/>
          <w:szCs w:val="28"/>
        </w:rPr>
        <w:t>органы местного самоуправления муниципальных образований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автономного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Президента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едерации от 14 июня 2012 года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851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ичности, общества и государства»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аспоряжение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Правительства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Ханты-Мансийского автономного округа –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Югры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от 22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сентября 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2012 № 570-рп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27594">
        <w:rPr>
          <w:rFonts w:ascii="Times New Roman" w:eastAsia="Times New Roman" w:hAnsi="Times New Roman"/>
          <w:color w:val="000000"/>
          <w:sz w:val="28"/>
          <w:szCs w:val="28"/>
        </w:rPr>
        <w:t>О 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порядке действий исполнительных органов государственной власти, государственных органов Ханты-Мансийского автономного округа – Югры при установлении уровней террористической опасности на территории Ханты-Мансийского автономного округа – Югры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при реализации 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оприятий по противодействию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рроризму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прин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дополнительны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мер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соблюдению и обеспечению прав и свобод граждан, безопасности лич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ности, общества и государства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E5C" w:rsidRDefault="001B7E5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организации планирования применения сил и средств территориальных органов федеральных органов исполнительной власти и органов местного самоуправления по борьбе с терроризмом, а также управления контртеррористическими операциями, проводимыми на территории муниципального образования, в соответствии с Положением об оперативной группе в муниципальном образовании, утвержденным </w:t>
      </w:r>
      <w:r w:rsidRPr="001B7E5C">
        <w:rPr>
          <w:rFonts w:ascii="Times New Roman" w:eastAsia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Национального антитеррористического комитета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</w:t>
      </w:r>
      <w:r w:rsidR="0022759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Бортниковым от 17 июня 2016 года №</w:t>
      </w:r>
      <w:r w:rsidR="004F2F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 дсп, образуются </w:t>
      </w:r>
      <w:r w:rsidR="009A7625">
        <w:rPr>
          <w:rFonts w:ascii="Times New Roman" w:eastAsia="Times New Roman" w:hAnsi="Times New Roman"/>
          <w:color w:val="000000"/>
          <w:sz w:val="28"/>
          <w:szCs w:val="28"/>
        </w:rPr>
        <w:t xml:space="preserve">Оперативные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группы в муниципальных образованиях, возглавляемые руководителями подразделения органа безопасности </w:t>
      </w:r>
      <w:r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(при отсутствии – руководителем органа внутренних дел)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</w:t>
      </w:r>
      <w:r w:rsidR="009A7625">
        <w:rPr>
          <w:rFonts w:ascii="Times New Roman" w:eastAsia="Times New Roman" w:hAnsi="Times New Roman"/>
          <w:color w:val="000000"/>
          <w:sz w:val="28"/>
          <w:szCs w:val="28"/>
        </w:rPr>
        <w:t xml:space="preserve">Оперативной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группы в муниципальном образовании входит представитель органа местного самоуправления муниципального образования </w:t>
      </w:r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(как правило один из заместителей </w:t>
      </w:r>
      <w:r w:rsidR="004F2FFD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Главы</w:t>
      </w:r>
      <w:r w:rsidR="009A762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(Главы</w:t>
      </w:r>
      <w:r w:rsidR="009A7625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администрации)</w:t>
      </w:r>
      <w:r w:rsidR="009A76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A762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муниципального</w:t>
      </w:r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образования)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3F44" w:rsidRPr="00354F38" w:rsidRDefault="00253F44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F75" w:rsidRDefault="000F05B8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C10F75" w:rsidRPr="00354F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Действия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</w:t>
      </w:r>
      <w:r w:rsid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местного самоуправления</w:t>
      </w:r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C10F75" w:rsidRPr="008162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условиях </w:t>
      </w:r>
      <w:r w:rsidR="000C6821">
        <w:rPr>
          <w:rFonts w:ascii="Times New Roman" w:eastAsia="Times New Roman" w:hAnsi="Times New Roman"/>
          <w:b/>
          <w:color w:val="000000"/>
          <w:sz w:val="28"/>
          <w:szCs w:val="28"/>
        </w:rPr>
        <w:t>повседневной деятельности</w:t>
      </w:r>
    </w:p>
    <w:p w:rsidR="000F05B8" w:rsidRPr="00227594" w:rsidRDefault="000F05B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C10F75" w:rsidRPr="00D109D9" w:rsidRDefault="008162C6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>совместно с правоохранительны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в муниципальном образовании регулярно изуча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>т и анализиру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т информацию о состоянии общественно-политической и социально-экономической обстановки, 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складывающейся на территории муниципального образования, развитие которой может оказать негативное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влияние на уровень антитеррористической защищенности, вырабатыва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необходимые предложения по устранению причин и условий, способствующих проявлению таких процессов и докладыва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их 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в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Антитеррористиче</w:t>
      </w:r>
      <w:r w:rsidRPr="00D109D9">
        <w:rPr>
          <w:rFonts w:ascii="Times New Roman" w:eastAsia="Times New Roman" w:hAnsi="Times New Roman"/>
          <w:sz w:val="28"/>
          <w:szCs w:val="28"/>
        </w:rPr>
        <w:t>ск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ую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i/>
          <w:sz w:val="28"/>
          <w:szCs w:val="28"/>
        </w:rPr>
        <w:t>(далее – АТК автономного округа)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в сроки, установленные Аппаратом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автономного округа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а 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>при изменении обстановки немедленно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8162C6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 реализации на территории муниципального образования государственной политики в области противодействия терроризму, а также в подготовке предложений в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автономного округа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0F05B8" w:rsidRPr="00D109D9">
        <w:rPr>
          <w:rFonts w:ascii="Times New Roman" w:eastAsia="Times New Roman" w:hAnsi="Times New Roman"/>
          <w:sz w:val="28"/>
          <w:szCs w:val="28"/>
        </w:rPr>
        <w:t>вопросам профилактики терроризма, а также минимизации и (или) ликвидации последствий его проявлений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10698B" w:rsidRPr="00D109D9" w:rsidRDefault="0010698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hAnsi="Times New Roman"/>
          <w:sz w:val="28"/>
          <w:szCs w:val="28"/>
        </w:rPr>
        <w:t>- организу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разработку и реализацию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0698B" w:rsidRPr="00D109D9" w:rsidRDefault="0010698B" w:rsidP="00106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hAnsi="Times New Roman"/>
          <w:sz w:val="28"/>
          <w:szCs w:val="28"/>
        </w:rPr>
        <w:t>- организу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и провод</w:t>
      </w:r>
      <w:r w:rsidR="005C1545" w:rsidRPr="00D109D9">
        <w:rPr>
          <w:rFonts w:ascii="Times New Roman" w:hAnsi="Times New Roman"/>
          <w:sz w:val="28"/>
          <w:szCs w:val="28"/>
        </w:rPr>
        <w:t>я</w:t>
      </w:r>
      <w:r w:rsidRPr="00D109D9">
        <w:rPr>
          <w:rFonts w:ascii="Times New Roman" w:hAnsi="Times New Roman"/>
          <w:sz w:val="28"/>
          <w:szCs w:val="28"/>
        </w:rPr>
        <w:t>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0698B" w:rsidRPr="00D109D9" w:rsidRDefault="0010698B" w:rsidP="00106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hAnsi="Times New Roman"/>
          <w:sz w:val="28"/>
          <w:szCs w:val="28"/>
        </w:rPr>
        <w:t>- обеспечива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самоуправления,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Pr="00D109D9">
        <w:rPr>
          <w:rFonts w:ascii="Times New Roman" w:eastAsia="Times New Roman" w:hAnsi="Times New Roman"/>
          <w:sz w:val="28"/>
          <w:szCs w:val="28"/>
        </w:rPr>
        <w:t>т контроль за реализацией этих требований</w:t>
      </w:r>
      <w:r w:rsidRPr="00D109D9">
        <w:rPr>
          <w:rFonts w:ascii="Times New Roman" w:hAnsi="Times New Roman"/>
          <w:sz w:val="28"/>
          <w:szCs w:val="28"/>
        </w:rPr>
        <w:t>;</w:t>
      </w:r>
    </w:p>
    <w:p w:rsidR="00C10F75" w:rsidRPr="00D109D9" w:rsidRDefault="00CE31C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в разработке плана первоочередных мероприятий по пресечению террористического акта на территории муниципального образования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>, разрабатываемого оперативной группой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CE31C1" w:rsidP="00CE3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организ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т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подготовку предложений по привлечению и практическому применению сил и средств районного </w:t>
      </w:r>
      <w:r w:rsidR="00C10F75" w:rsidRPr="00D109D9">
        <w:rPr>
          <w:rFonts w:ascii="Times New Roman" w:eastAsia="Times New Roman" w:hAnsi="Times New Roman"/>
          <w:i/>
          <w:sz w:val="28"/>
          <w:szCs w:val="28"/>
        </w:rPr>
        <w:t>(городского)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звена территориальной подсистемы РСЧС в мероприятиях по минимизации и </w:t>
      </w:r>
      <w:r w:rsidR="00C10F75" w:rsidRPr="00D109D9">
        <w:rPr>
          <w:rFonts w:ascii="Times New Roman" w:eastAsia="Times New Roman" w:hAnsi="Times New Roman"/>
          <w:i/>
          <w:sz w:val="28"/>
          <w:szCs w:val="28"/>
        </w:rPr>
        <w:t>(или)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ликвидации последствий террористического акта, производ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я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расчет сил и средств муниципального образования и их подготовку для выполнения задач по эвакуации, медицинскому и тыловому обеспечению, организации связи и аварийно-спасательны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х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работ;</w:t>
      </w:r>
    </w:p>
    <w:p w:rsidR="00C10F75" w:rsidRPr="00D109D9" w:rsidRDefault="00CE31C1" w:rsidP="00CE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 xml:space="preserve">контроль за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подде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ржание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>м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 xml:space="preserve"> готовности сил и средств,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выделенных в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Оперативную 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группу 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, осуществляющих первоочередные мероприятия по предотвращению акта терроризма, к решению возложенных на них задач;</w:t>
      </w:r>
    </w:p>
    <w:p w:rsidR="00C10F75" w:rsidRPr="00D109D9" w:rsidRDefault="00CE31C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 организации мероприятий, проводимых руководителем оперативной группы, заседаниях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группы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совместных тренировках и учениях по отработке вопросов управления и практического применения сил и средств, выделяемых в распоряжение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группы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5E67C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контроль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за выполнением 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решений Национального антитеррористического комитета,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lastRenderedPageBreak/>
        <w:t xml:space="preserve">Оперативного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штаба в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автономном округе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 автономного округа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и собственных решений;</w:t>
      </w:r>
    </w:p>
    <w:p w:rsidR="00C10F75" w:rsidRPr="00D109D9" w:rsidRDefault="005E67C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обеспечива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взаимодействие с 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территориальными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правоохранительными органами,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автономного округа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исполнительными органами государственной власти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 автономного округа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органами местного самоуправления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иных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общественными объединениями и организациями.</w:t>
      </w:r>
    </w:p>
    <w:p w:rsidR="00DD4DCC" w:rsidRPr="000E225D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F75" w:rsidRPr="000E225D" w:rsidRDefault="00090742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Действия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представителя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органа местного самоуправления 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 w:rsid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члена оперативной группы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10F75" w:rsidRPr="00354F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 </w:t>
      </w:r>
      <w:r w:rsidR="00A667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получении информации о возникновении угрозы (совершении)</w:t>
      </w:r>
      <w:r w:rsidR="000C68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C6821" w:rsidRPr="000E22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террористического акта</w:t>
      </w:r>
    </w:p>
    <w:p w:rsidR="005C1545" w:rsidRPr="000E225D" w:rsidRDefault="005C154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667F8" w:rsidRDefault="00A667F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3.1. Незамедлительно:</w:t>
      </w:r>
    </w:p>
    <w:p w:rsidR="00A667F8" w:rsidRDefault="00A667F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отдает указание дежурному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единой дежурно-диспетчерской службы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(далее – ЕДДС)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направлении информации об 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>угроз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(совершении)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террористического акта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руководителю оперативной группы в муниципальном образовании и в Аппарат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автономного округа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(через ответственного дежурного Управления защиты информации и специальной документальной связи Аппарата Губернатора автономного округа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по тел.: 8 (3467) 392</w:t>
      </w:r>
      <w:r w:rsidR="005D0971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-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061</w:t>
      </w:r>
      <w:r w:rsidR="005D0971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, 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392-741, 392-742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5C1545" w:rsidRDefault="005C154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докладывает Главе </w:t>
      </w:r>
      <w:r w:rsidR="00D109D9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>(Главе администрации)</w:t>
      </w:r>
      <w:r w:rsidR="00D10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AA39A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председателю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получении информации об 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>угроз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865F8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(совершении)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террористического акта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поручению Главы </w:t>
      </w:r>
      <w:r w:rsidR="00AB41CB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>(Глав</w:t>
      </w:r>
      <w:r w:rsidR="00AB41CB">
        <w:rPr>
          <w:rFonts w:ascii="Times New Roman" w:eastAsia="Times New Roman" w:hAnsi="Times New Roman"/>
          <w:i/>
          <w:color w:val="000000"/>
          <w:sz w:val="28"/>
          <w:szCs w:val="28"/>
        </w:rPr>
        <w:t>ы</w:t>
      </w:r>
      <w:r w:rsidR="00AB41CB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AB41CB" w:rsidRPr="004F0A2C">
        <w:rPr>
          <w:rFonts w:ascii="Times New Roman" w:eastAsia="Times New Roman" w:hAnsi="Times New Roman"/>
          <w:i/>
          <w:sz w:val="28"/>
          <w:szCs w:val="28"/>
        </w:rPr>
        <w:t>администрации)</w:t>
      </w:r>
      <w:r w:rsidR="00AB41CB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отдает указания о сборе 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>,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D0971" w:rsidRPr="004F0A2C">
        <w:rPr>
          <w:rFonts w:ascii="Times New Roman" w:eastAsia="Times New Roman" w:hAnsi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безопасности, Постоянной эвакуационной комиссии муниципального образования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и приведении сил и средств, выделяемых в состав 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в муниципальном образовании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, в боевую готовность; </w:t>
      </w:r>
    </w:p>
    <w:p w:rsidR="004B4AA2" w:rsidRPr="004F0A2C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4B4AA2" w:rsidRPr="004F0A2C">
        <w:rPr>
          <w:rFonts w:ascii="Times New Roman" w:eastAsia="Times New Roman" w:hAnsi="Times New Roman"/>
          <w:sz w:val="28"/>
          <w:szCs w:val="28"/>
        </w:rPr>
        <w:t xml:space="preserve">через Аппарат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="004B4AA2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 ЕДДС организует контроль за выполнением мероприятий по приведению 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 xml:space="preserve">сил и средств, выделяемых в состав 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Оперативной 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в муниципальном образовании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, в боевую готовность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bCs/>
          <w:i/>
          <w:sz w:val="28"/>
          <w:szCs w:val="28"/>
        </w:rPr>
        <w:t>(режим ЧС)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</w:t>
      </w:r>
      <w:r w:rsidR="00CF1F15" w:rsidRPr="004F0A2C">
        <w:rPr>
          <w:rFonts w:ascii="Times New Roman" w:eastAsia="Times New Roman" w:hAnsi="Times New Roman"/>
          <w:sz w:val="28"/>
          <w:szCs w:val="28"/>
        </w:rPr>
        <w:t>дает указания на подготовку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доклад</w:t>
      </w:r>
      <w:r w:rsidR="00CF1F15" w:rsidRPr="004F0A2C">
        <w:rPr>
          <w:rFonts w:ascii="Times New Roman" w:eastAsia="Times New Roman" w:hAnsi="Times New Roman"/>
          <w:sz w:val="28"/>
          <w:szCs w:val="28"/>
        </w:rPr>
        <w:t>а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Главы </w:t>
      </w:r>
      <w:r w:rsidR="00A454E4" w:rsidRPr="004F0A2C">
        <w:rPr>
          <w:rFonts w:ascii="Times New Roman" w:eastAsia="Times New Roman" w:hAnsi="Times New Roman"/>
          <w:i/>
          <w:sz w:val="28"/>
          <w:szCs w:val="28"/>
        </w:rPr>
        <w:t>(Главы администрации)</w:t>
      </w:r>
      <w:r w:rsidR="00A454E4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Председателю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автономного округа,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в котором </w:t>
      </w:r>
      <w:r w:rsidRPr="004F0A2C">
        <w:rPr>
          <w:rFonts w:ascii="Times New Roman" w:eastAsia="Times New Roman" w:hAnsi="Times New Roman"/>
          <w:sz w:val="28"/>
          <w:szCs w:val="28"/>
        </w:rPr>
        <w:t>сообщает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ся о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врем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ени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поступления информации об угрозе или совершении террористического акта, вероятн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ом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или фактическ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ом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объект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совершения террористического акта, уточненны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сведения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 характере террористической угрозы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(террористического акта)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и возможных последствиях, приняты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мер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ах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по предупреждению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(пресечению)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террористического акта.</w:t>
      </w:r>
    </w:p>
    <w:p w:rsidR="00A454E4" w:rsidRPr="004F0A2C" w:rsidRDefault="00A454E4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>3.2.</w:t>
      </w:r>
      <w:r w:rsidR="00DA797D" w:rsidRPr="004F0A2C">
        <w:rPr>
          <w:rFonts w:ascii="Times New Roman" w:eastAsia="Times New Roman" w:hAnsi="Times New Roman"/>
          <w:b/>
          <w:sz w:val="28"/>
          <w:szCs w:val="28"/>
        </w:rPr>
        <w:t xml:space="preserve"> При сборе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 xml:space="preserve">Оперативной </w:t>
      </w:r>
      <w:r w:rsidR="00DA797D" w:rsidRPr="004F0A2C">
        <w:rPr>
          <w:rFonts w:ascii="Times New Roman" w:eastAsia="Times New Roman" w:hAnsi="Times New Roman"/>
          <w:b/>
          <w:sz w:val="28"/>
          <w:szCs w:val="28"/>
        </w:rPr>
        <w:t>группы в муниципальном образовании: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прибывает на место сбора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F0A2C">
        <w:rPr>
          <w:rFonts w:ascii="Times New Roman" w:eastAsia="Times New Roman" w:hAnsi="Times New Roman"/>
          <w:sz w:val="28"/>
          <w:szCs w:val="28"/>
        </w:rPr>
        <w:t>муниципально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и</w:t>
      </w:r>
      <w:r w:rsidRPr="004F0A2C">
        <w:rPr>
          <w:rFonts w:ascii="Times New Roman" w:eastAsia="Times New Roman" w:hAnsi="Times New Roman"/>
          <w:sz w:val="28"/>
          <w:szCs w:val="28"/>
        </w:rPr>
        <w:t>, установленное его руководителем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,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в назначенный срок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с необходимыми документами и расчетами</w:t>
      </w:r>
      <w:r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CF1F15" w:rsidRPr="004F0A2C" w:rsidRDefault="00CF1F1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lastRenderedPageBreak/>
        <w:t>- принимает активное участие в работе Оперативной группы в муниципальном образовании, принятии решений направленных на минимизацию и ликвидацию последствий террористического акта с учетом изменений оперативной обстановки;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организует взаимодействие с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</w:t>
      </w:r>
      <w:r w:rsidR="00AA39AA" w:rsidRPr="004F0A2C">
        <w:rPr>
          <w:rFonts w:ascii="Times New Roman" w:eastAsia="Times New Roman" w:hAnsi="Times New Roman"/>
          <w:i/>
          <w:sz w:val="28"/>
          <w:szCs w:val="28"/>
        </w:rPr>
        <w:t>устанавливает</w:t>
      </w:r>
      <w:r w:rsidRPr="004F0A2C">
        <w:rPr>
          <w:rFonts w:ascii="Times New Roman" w:eastAsia="Times New Roman" w:hAnsi="Times New Roman"/>
          <w:i/>
          <w:sz w:val="28"/>
          <w:szCs w:val="28"/>
        </w:rPr>
        <w:t xml:space="preserve"> связ</w:t>
      </w:r>
      <w:r w:rsidR="00AA39AA" w:rsidRPr="004F0A2C">
        <w:rPr>
          <w:rFonts w:ascii="Times New Roman" w:eastAsia="Times New Roman" w:hAnsi="Times New Roman"/>
          <w:i/>
          <w:sz w:val="28"/>
          <w:szCs w:val="28"/>
        </w:rPr>
        <w:t>ь)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.</w:t>
      </w:r>
    </w:p>
    <w:p w:rsidR="000C6821" w:rsidRPr="004F0A2C" w:rsidRDefault="000C682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 xml:space="preserve">3.2.1. Оценивает обстановку в ходе которой уточняет у руководителя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b/>
          <w:sz w:val="28"/>
          <w:szCs w:val="28"/>
        </w:rPr>
        <w:t>группы</w:t>
      </w:r>
      <w:r w:rsidR="00D109D9" w:rsidRPr="004F0A2C">
        <w:t xml:space="preserve">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>в муниципальном образовании</w:t>
      </w:r>
      <w:r w:rsidRPr="004F0A2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 обстоятельства совершения террористического акта, местные условия в районе совершения террористического акта, фактические и (или) вероятные последствия террористического акта;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силы и средства, необходимые для выделения в состав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в муниципальном образовании </w:t>
      </w:r>
      <w:r w:rsidRPr="004F0A2C">
        <w:rPr>
          <w:rFonts w:ascii="Times New Roman" w:eastAsia="Times New Roman" w:hAnsi="Times New Roman"/>
          <w:sz w:val="28"/>
          <w:szCs w:val="28"/>
        </w:rPr>
        <w:t>для минимизации последствий террористического акта</w:t>
      </w:r>
      <w:r w:rsidR="00165E2B" w:rsidRPr="004F0A2C">
        <w:rPr>
          <w:rFonts w:ascii="Times New Roman" w:eastAsia="Times New Roman" w:hAnsi="Times New Roman"/>
          <w:sz w:val="28"/>
          <w:szCs w:val="28"/>
        </w:rPr>
        <w:t>, а также для участия в работе оперативной группы;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территорию, в пределах которой 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 xml:space="preserve">будет </w:t>
      </w:r>
      <w:r w:rsidRPr="004F0A2C">
        <w:rPr>
          <w:rFonts w:ascii="Times New Roman" w:eastAsia="Times New Roman" w:hAnsi="Times New Roman"/>
          <w:sz w:val="28"/>
          <w:szCs w:val="28"/>
        </w:rPr>
        <w:t>введен правовой режим контртеррористической операции, а также перечень применяемых мер и временных ограничений;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текст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информационного сообщения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454E4" w:rsidRPr="004F0A2C">
        <w:rPr>
          <w:rFonts w:ascii="Times New Roman" w:eastAsia="Times New Roman" w:hAnsi="Times New Roman"/>
          <w:i/>
          <w:sz w:val="28"/>
          <w:szCs w:val="28"/>
        </w:rPr>
        <w:t>(материала)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A2C">
        <w:rPr>
          <w:rFonts w:ascii="Times New Roman" w:eastAsia="Times New Roman" w:hAnsi="Times New Roman"/>
          <w:sz w:val="28"/>
          <w:szCs w:val="28"/>
        </w:rPr>
        <w:t>для опубликования в средствах массовой информации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(далее – СМИ)</w:t>
      </w:r>
      <w:r w:rsidRPr="004F0A2C">
        <w:rPr>
          <w:rFonts w:ascii="Times New Roman" w:eastAsia="Times New Roman" w:hAnsi="Times New Roman"/>
          <w:sz w:val="28"/>
          <w:szCs w:val="28"/>
        </w:rPr>
        <w:t>.</w:t>
      </w:r>
    </w:p>
    <w:p w:rsidR="000C6821" w:rsidRPr="004F0A2C" w:rsidRDefault="000C682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4AA2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 xml:space="preserve">3.2.2. </w:t>
      </w:r>
      <w:r w:rsidR="00A865F8" w:rsidRPr="004F0A2C">
        <w:rPr>
          <w:rFonts w:ascii="Times New Roman" w:eastAsia="Times New Roman" w:hAnsi="Times New Roman"/>
          <w:b/>
          <w:sz w:val="28"/>
          <w:szCs w:val="28"/>
        </w:rPr>
        <w:t>Докладывает Главе</w:t>
      </w:r>
      <w:r w:rsidR="002610B9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10B9" w:rsidRPr="004F0A2C">
        <w:rPr>
          <w:rFonts w:ascii="Times New Roman" w:eastAsia="Times New Roman" w:hAnsi="Times New Roman"/>
          <w:b/>
          <w:i/>
          <w:sz w:val="28"/>
          <w:szCs w:val="28"/>
        </w:rPr>
        <w:t>(Главе администрации)</w:t>
      </w:r>
      <w:r w:rsidR="00A865F8" w:rsidRPr="004F0A2C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</w:t>
      </w:r>
      <w:r w:rsidR="00AA39AA" w:rsidRPr="004F0A2C">
        <w:rPr>
          <w:rFonts w:ascii="Times New Roman" w:eastAsia="Times New Roman" w:hAnsi="Times New Roman"/>
          <w:b/>
          <w:sz w:val="28"/>
          <w:szCs w:val="28"/>
        </w:rPr>
        <w:t xml:space="preserve"> – председателю </w:t>
      </w:r>
      <w:r w:rsidR="00A454E4" w:rsidRPr="004F0A2C">
        <w:rPr>
          <w:rFonts w:ascii="Times New Roman" w:eastAsia="Times New Roman" w:hAnsi="Times New Roman"/>
          <w:b/>
          <w:sz w:val="28"/>
          <w:szCs w:val="28"/>
        </w:rPr>
        <w:t>АТК муниципального образования</w:t>
      </w:r>
      <w:r w:rsidR="000C6821" w:rsidRPr="004F0A2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о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необходимости </w:t>
      </w:r>
      <w:r w:rsidRPr="004F0A2C">
        <w:rPr>
          <w:rFonts w:ascii="Times New Roman" w:eastAsia="Times New Roman" w:hAnsi="Times New Roman"/>
          <w:sz w:val="28"/>
          <w:szCs w:val="28"/>
        </w:rPr>
        <w:t>проведени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внеочередного 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совместного заседания </w:t>
      </w:r>
      <w:r w:rsidRPr="004F0A2C">
        <w:rPr>
          <w:rFonts w:ascii="Times New Roman" w:eastAsia="Times New Roman" w:hAnsi="Times New Roman"/>
          <w:sz w:val="28"/>
          <w:szCs w:val="28"/>
        </w:rPr>
        <w:t>Антитеррористической комиссии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и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Постоянной э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вакуационной комиссии </w:t>
      </w:r>
      <w:r w:rsidRPr="004F0A2C">
        <w:rPr>
          <w:rFonts w:ascii="Times New Roman" w:eastAsia="Times New Roman" w:hAnsi="Times New Roman"/>
          <w:sz w:val="28"/>
          <w:szCs w:val="28"/>
        </w:rPr>
        <w:t>муниципального образования, в ходе котор</w:t>
      </w:r>
      <w:r w:rsidR="004F0A2C">
        <w:rPr>
          <w:rFonts w:ascii="Times New Roman" w:eastAsia="Times New Roman" w:hAnsi="Times New Roman"/>
          <w:sz w:val="28"/>
          <w:szCs w:val="28"/>
        </w:rPr>
        <w:t>ого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принимаются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решения 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реализации указаний руководителя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в муниципальном образовании 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(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выполнени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е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 xml:space="preserve"> мероприятий при введении соответствующего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уровн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я</w:t>
      </w:r>
      <w:r w:rsidRPr="004F0A2C">
        <w:rPr>
          <w:rFonts w:ascii="Times New Roman" w:eastAsia="Times New Roman" w:hAnsi="Times New Roman"/>
          <w:i/>
          <w:sz w:val="28"/>
          <w:szCs w:val="28"/>
        </w:rPr>
        <w:t xml:space="preserve"> террористической опасности 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(в случае его введения), выделении необходимых сил и средств, материально-технического обеспечения контртеррористической операции, эвакуации населения (при необходимости)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 xml:space="preserve"> и т.д.)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21473A" w:rsidRPr="004F0A2C" w:rsidRDefault="0021473A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о направлении 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 xml:space="preserve">в муниципальные СМИ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согласованного с руководителем Оперативной группы в муниципальном образовании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материала об информировани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населения об угрозе </w:t>
      </w:r>
      <w:r w:rsidR="00A865F8" w:rsidRPr="004F0A2C">
        <w:rPr>
          <w:rFonts w:ascii="Times New Roman" w:eastAsia="Times New Roman" w:hAnsi="Times New Roman"/>
          <w:i/>
          <w:sz w:val="28"/>
          <w:szCs w:val="28"/>
        </w:rPr>
        <w:t>(совершении)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террористического акта и порядк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е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его действий</w:t>
      </w:r>
      <w:r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0C6821" w:rsidRPr="004F0A2C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о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сроках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проведени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я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мероприятий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,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указанных в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действий органа местного самоуправления муниципального образования при установлении уровней террористической опасности на территории 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(отдельных участках территории, объектах)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4F0A2C" w:rsidRDefault="00E36E5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о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>б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информации, поступающей от имеющихся источников, для принятия обоснованных решений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8549CF" w:rsidRPr="004F0A2C">
        <w:rPr>
          <w:rFonts w:ascii="Times New Roman" w:eastAsia="Times New Roman" w:hAnsi="Times New Roman"/>
          <w:i/>
          <w:sz w:val="28"/>
          <w:szCs w:val="28"/>
        </w:rPr>
        <w:t>(Главой администрации)</w:t>
      </w:r>
      <w:r w:rsidR="008549CF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муниципального образования;</w:t>
      </w:r>
    </w:p>
    <w:p w:rsidR="00C10F75" w:rsidRPr="004F0A2C" w:rsidRDefault="00E36E5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о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приняти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мер, необходимых для проведения эвакуации населения из зоны первоочередных мероприятий, оказани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срочной медицинской помощи и возможных аварийно-восстановительных работ на сис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темах жизнеобеспечения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lastRenderedPageBreak/>
        <w:t>объектов, о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рганизаци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пунктов питания,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доставки питьевой воды </w:t>
      </w:r>
      <w:r w:rsidR="00C10F75" w:rsidRPr="004F0A2C">
        <w:rPr>
          <w:rFonts w:ascii="Times New Roman" w:eastAsia="Times New Roman" w:hAnsi="Times New Roman"/>
          <w:i/>
          <w:sz w:val="28"/>
          <w:szCs w:val="28"/>
        </w:rPr>
        <w:t>(в случае ограничения функционирования систем водоснабжения).</w:t>
      </w:r>
    </w:p>
    <w:p w:rsidR="006F3186" w:rsidRPr="004F0A2C" w:rsidRDefault="006F3186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5619" w:rsidRPr="004F0A2C" w:rsidRDefault="00CF1F15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9E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8C4C39" w:rsidRPr="00D56E9E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8549CF" w:rsidRPr="00D56E9E">
        <w:rPr>
          <w:rFonts w:ascii="Times New Roman" w:eastAsia="Times New Roman" w:hAnsi="Times New Roman"/>
          <w:b/>
          <w:i/>
          <w:sz w:val="28"/>
          <w:szCs w:val="28"/>
        </w:rPr>
        <w:t>(Глава администрации)</w:t>
      </w:r>
      <w:r w:rsidR="008549CF" w:rsidRPr="00D56E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C4C39" w:rsidRPr="00D56E9E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лично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 и через соответствующих членов </w:t>
      </w:r>
      <w:r w:rsidR="008549CF" w:rsidRPr="004F0A2C">
        <w:rPr>
          <w:rFonts w:ascii="Times New Roman" w:eastAsia="Times New Roman" w:hAnsi="Times New Roman"/>
          <w:sz w:val="28"/>
          <w:szCs w:val="28"/>
        </w:rPr>
        <w:t>АТК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осуществляет контроль за материально-техническим обеспечением </w:t>
      </w:r>
      <w:r w:rsidR="008549CF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 в муниципальном образовании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, а также проведением мероприятий по минимизации и (или) ликвидации последствий террористического акта.</w:t>
      </w:r>
    </w:p>
    <w:p w:rsidR="00DA6205" w:rsidRPr="004F0A2C" w:rsidRDefault="00DA6205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F75" w:rsidRPr="004F0A2C" w:rsidRDefault="00CF1F15" w:rsidP="00B7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9E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226EF2" w:rsidRPr="00D56E9E">
        <w:rPr>
          <w:rFonts w:ascii="Times New Roman" w:eastAsia="Times New Roman" w:hAnsi="Times New Roman"/>
          <w:b/>
          <w:sz w:val="28"/>
          <w:szCs w:val="28"/>
        </w:rPr>
        <w:t>Проведение мероприятий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 xml:space="preserve"> по минимизации и (или) ликвидации последствий террористического акта и нормализации социально-политической обстановки в районе его совершения </w:t>
      </w:r>
      <w:r w:rsidR="00473120" w:rsidRPr="004F0A2C">
        <w:rPr>
          <w:rFonts w:ascii="Times New Roman" w:eastAsia="Times New Roman" w:hAnsi="Times New Roman"/>
          <w:sz w:val="28"/>
          <w:szCs w:val="28"/>
        </w:rPr>
        <w:t xml:space="preserve">после проведения контртеррористической операции осуществляется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8549CF" w:rsidRPr="004F0A2C">
        <w:rPr>
          <w:rFonts w:ascii="Times New Roman" w:eastAsia="Times New Roman" w:hAnsi="Times New Roman"/>
          <w:i/>
          <w:sz w:val="28"/>
          <w:szCs w:val="28"/>
        </w:rPr>
        <w:t>(Главой администрации)</w:t>
      </w:r>
      <w:r w:rsidR="008549CF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 xml:space="preserve">в рамках деятельности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Антитеррористической 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>комиссии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>.</w:t>
      </w:r>
    </w:p>
    <w:sectPr w:rsidR="00C10F75" w:rsidRPr="004F0A2C" w:rsidSect="00D56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1"/>
    <w:rsid w:val="00001917"/>
    <w:rsid w:val="00061757"/>
    <w:rsid w:val="0008092D"/>
    <w:rsid w:val="0008391E"/>
    <w:rsid w:val="00090742"/>
    <w:rsid w:val="000C2812"/>
    <w:rsid w:val="000C3FFE"/>
    <w:rsid w:val="000C6821"/>
    <w:rsid w:val="000E225D"/>
    <w:rsid w:val="000F05B8"/>
    <w:rsid w:val="000F2EA9"/>
    <w:rsid w:val="0010698B"/>
    <w:rsid w:val="00110268"/>
    <w:rsid w:val="00161B49"/>
    <w:rsid w:val="00165E2B"/>
    <w:rsid w:val="00173040"/>
    <w:rsid w:val="001A3B73"/>
    <w:rsid w:val="001B7E5C"/>
    <w:rsid w:val="00204D9E"/>
    <w:rsid w:val="0021473A"/>
    <w:rsid w:val="00226EF2"/>
    <w:rsid w:val="00227594"/>
    <w:rsid w:val="00253F44"/>
    <w:rsid w:val="002610B9"/>
    <w:rsid w:val="002C22B8"/>
    <w:rsid w:val="002D2336"/>
    <w:rsid w:val="003012AE"/>
    <w:rsid w:val="00311A62"/>
    <w:rsid w:val="0031470F"/>
    <w:rsid w:val="00323EBB"/>
    <w:rsid w:val="00331051"/>
    <w:rsid w:val="00354F38"/>
    <w:rsid w:val="00377AFE"/>
    <w:rsid w:val="00471CB2"/>
    <w:rsid w:val="00473120"/>
    <w:rsid w:val="00487830"/>
    <w:rsid w:val="00494B1F"/>
    <w:rsid w:val="00494B8B"/>
    <w:rsid w:val="004A243E"/>
    <w:rsid w:val="004B4AA2"/>
    <w:rsid w:val="004C636A"/>
    <w:rsid w:val="004E30CD"/>
    <w:rsid w:val="004F0A2C"/>
    <w:rsid w:val="004F2FFD"/>
    <w:rsid w:val="00526659"/>
    <w:rsid w:val="005C1545"/>
    <w:rsid w:val="005C395E"/>
    <w:rsid w:val="005D0971"/>
    <w:rsid w:val="005E67CF"/>
    <w:rsid w:val="00662A7F"/>
    <w:rsid w:val="006771E5"/>
    <w:rsid w:val="006A58AC"/>
    <w:rsid w:val="006F3186"/>
    <w:rsid w:val="006F4E3B"/>
    <w:rsid w:val="00701C29"/>
    <w:rsid w:val="00711B56"/>
    <w:rsid w:val="007412D9"/>
    <w:rsid w:val="0076609B"/>
    <w:rsid w:val="007877B1"/>
    <w:rsid w:val="007A70C8"/>
    <w:rsid w:val="007D5B09"/>
    <w:rsid w:val="007E68E9"/>
    <w:rsid w:val="008162C6"/>
    <w:rsid w:val="008301AE"/>
    <w:rsid w:val="008407C7"/>
    <w:rsid w:val="008549CF"/>
    <w:rsid w:val="00867219"/>
    <w:rsid w:val="008718D4"/>
    <w:rsid w:val="008A292B"/>
    <w:rsid w:val="008A2CC8"/>
    <w:rsid w:val="008C4C39"/>
    <w:rsid w:val="008D32AB"/>
    <w:rsid w:val="00904382"/>
    <w:rsid w:val="009A7625"/>
    <w:rsid w:val="009E74AC"/>
    <w:rsid w:val="00A454E4"/>
    <w:rsid w:val="00A667F8"/>
    <w:rsid w:val="00A77B6F"/>
    <w:rsid w:val="00A85CAE"/>
    <w:rsid w:val="00A865F8"/>
    <w:rsid w:val="00A96EA9"/>
    <w:rsid w:val="00AA2894"/>
    <w:rsid w:val="00AA39AA"/>
    <w:rsid w:val="00AB41CB"/>
    <w:rsid w:val="00AE465F"/>
    <w:rsid w:val="00B40876"/>
    <w:rsid w:val="00B75AD7"/>
    <w:rsid w:val="00B76076"/>
    <w:rsid w:val="00B800D4"/>
    <w:rsid w:val="00B951CA"/>
    <w:rsid w:val="00BC2359"/>
    <w:rsid w:val="00C00070"/>
    <w:rsid w:val="00C10F75"/>
    <w:rsid w:val="00C85BBF"/>
    <w:rsid w:val="00CC62D3"/>
    <w:rsid w:val="00CE31C1"/>
    <w:rsid w:val="00CF1F15"/>
    <w:rsid w:val="00D008F0"/>
    <w:rsid w:val="00D109D9"/>
    <w:rsid w:val="00D13DF2"/>
    <w:rsid w:val="00D56E9E"/>
    <w:rsid w:val="00D65C3D"/>
    <w:rsid w:val="00D97C7B"/>
    <w:rsid w:val="00DA6205"/>
    <w:rsid w:val="00DA797D"/>
    <w:rsid w:val="00DD4DCC"/>
    <w:rsid w:val="00E04BBD"/>
    <w:rsid w:val="00E0578F"/>
    <w:rsid w:val="00E079BC"/>
    <w:rsid w:val="00E36E5F"/>
    <w:rsid w:val="00E73D47"/>
    <w:rsid w:val="00EB48DA"/>
    <w:rsid w:val="00F157BA"/>
    <w:rsid w:val="00F30082"/>
    <w:rsid w:val="00F65619"/>
    <w:rsid w:val="00FA1248"/>
    <w:rsid w:val="00FA199B"/>
    <w:rsid w:val="00FB5BF7"/>
    <w:rsid w:val="00FD54E7"/>
    <w:rsid w:val="00FE234F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DC2F-410E-4B50-B351-357D7FB5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58A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5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3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Владимир Александрович</dc:creator>
  <cp:lastModifiedBy>Носков Виталий Анатольевич</cp:lastModifiedBy>
  <cp:revision>3</cp:revision>
  <cp:lastPrinted>2016-09-20T05:14:00Z</cp:lastPrinted>
  <dcterms:created xsi:type="dcterms:W3CDTF">2017-05-12T06:40:00Z</dcterms:created>
  <dcterms:modified xsi:type="dcterms:W3CDTF">2017-05-12T06:40:00Z</dcterms:modified>
</cp:coreProperties>
</file>